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5A" w:rsidRPr="001D245A" w:rsidRDefault="001D245A" w:rsidP="001D24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245A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1D245A" w:rsidRPr="001D245A" w:rsidRDefault="001D245A" w:rsidP="001D24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245A">
        <w:rPr>
          <w:rFonts w:ascii="Times New Roman" w:hAnsi="Times New Roman"/>
          <w:b/>
          <w:bCs/>
          <w:sz w:val="24"/>
          <w:szCs w:val="24"/>
        </w:rPr>
        <w:t>Avis d’Appel d’0ffres International (AAOI) N°004 /EM/2014/MS</w:t>
      </w:r>
    </w:p>
    <w:p w:rsidR="001D245A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 avis d’appel d’offre fait suite à l’Avis Général de Passation des Marchés paru dans le journal Horizons en date du 06/03/2014.</w:t>
      </w:r>
    </w:p>
    <w:p w:rsidR="001D245A" w:rsidRPr="008F5E24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 Ministère de la Santé a obtenu dans le cadre de son budget des fonds, afin de financer l’acquisition de matériel et équipements médicaux et a l’intention d’utiliser une partie de ces fonds pour effectuer des paiements au titre du Marché d’acquisition des équipements médicaux au profit du Centre National de Cardiologie. </w:t>
      </w:r>
    </w:p>
    <w:p w:rsidR="001D245A" w:rsidRPr="00545342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iCs/>
          <w:sz w:val="24"/>
          <w:szCs w:val="24"/>
        </w:rPr>
        <w:t>Ministère de la Santé</w:t>
      </w:r>
      <w:r>
        <w:rPr>
          <w:rFonts w:ascii="Times New Roman" w:hAnsi="Times New Roman"/>
          <w:sz w:val="24"/>
          <w:szCs w:val="24"/>
        </w:rPr>
        <w:t xml:space="preserve"> sollicite des offres sous pli fermé en toutes taxes comprises de la part de candidats éligibles et répondant aux qualifications requises pour fournir en un seul lot  les équipements précités.</w:t>
      </w:r>
    </w:p>
    <w:p w:rsidR="001D245A" w:rsidRDefault="001D245A" w:rsidP="001D24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60D6">
        <w:rPr>
          <w:rFonts w:ascii="Times New Roman" w:hAnsi="Times New Roman"/>
          <w:sz w:val="24"/>
          <w:szCs w:val="24"/>
        </w:rPr>
        <w:t>Le délai de livraison est de quatorze (14) semaines au maximum  à compter de la date</w:t>
      </w:r>
      <w:r w:rsidRPr="006B60D6">
        <w:rPr>
          <w:rFonts w:ascii="Times New Roman" w:hAnsi="Times New Roman"/>
          <w:iCs/>
          <w:sz w:val="24"/>
          <w:szCs w:val="24"/>
        </w:rPr>
        <w:t xml:space="preserve"> de notification  du marché issu du présent appel d’offres </w:t>
      </w:r>
    </w:p>
    <w:p w:rsidR="001D245A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1D245A" w:rsidRDefault="001D245A" w:rsidP="001D245A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>Direction des Affaires Financières Avenue G. Nasser (ex dispensaire Mozy);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1D245A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cinquante mille (</w:t>
      </w:r>
      <w:r>
        <w:rPr>
          <w:rFonts w:ascii="Times New Roman" w:hAnsi="Times New Roman"/>
          <w:iCs/>
          <w:sz w:val="24"/>
          <w:szCs w:val="24"/>
        </w:rPr>
        <w:t>50.000) Ouguiyas.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D245A" w:rsidRDefault="001D245A" w:rsidP="001D245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>Commission de Passation des Marchés des Secteurs Sociaux (CPMSS),  Avenue Moctar  Ould  DADAH Immeuble Mouna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plus tard le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23/07/2014</w:t>
      </w:r>
      <w:r>
        <w:rPr>
          <w:rFonts w:ascii="Times New Roman" w:hAnsi="Times New Roman"/>
          <w:iCs/>
          <w:sz w:val="24"/>
          <w:szCs w:val="24"/>
        </w:rPr>
        <w:t xml:space="preserve"> à 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b/>
          <w:iCs/>
          <w:sz w:val="24"/>
          <w:szCs w:val="24"/>
        </w:rPr>
        <w:t>23/07/2014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45A" w:rsidRPr="009756F4" w:rsidRDefault="001D245A" w:rsidP="001D24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L’offre doit comprendre  obligatoirement  une garantie de soumission d’un montant d’u</w:t>
      </w:r>
      <w:r w:rsidRPr="009756F4">
        <w:rPr>
          <w:rFonts w:ascii="Times New Roman" w:hAnsi="Times New Roman"/>
          <w:iCs/>
          <w:sz w:val="24"/>
          <w:szCs w:val="24"/>
        </w:rPr>
        <w:t xml:space="preserve">n Million Cinq cent Mille </w:t>
      </w:r>
      <w:r>
        <w:rPr>
          <w:rFonts w:ascii="Times New Roman" w:hAnsi="Times New Roman"/>
          <w:iCs/>
          <w:sz w:val="24"/>
          <w:szCs w:val="24"/>
        </w:rPr>
        <w:t xml:space="preserve">(1.500.000) </w:t>
      </w:r>
      <w:r w:rsidRPr="009756F4">
        <w:rPr>
          <w:rFonts w:ascii="Times New Roman" w:hAnsi="Times New Roman"/>
          <w:iCs/>
          <w:sz w:val="24"/>
          <w:szCs w:val="24"/>
        </w:rPr>
        <w:t>Ouguiyas.</w:t>
      </w:r>
    </w:p>
    <w:p w:rsidR="001D245A" w:rsidRPr="00874FCB" w:rsidRDefault="001D245A" w:rsidP="001D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45A" w:rsidRDefault="001D245A" w:rsidP="001D245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rester valide pendant cent vingt (120) jours à compter de la date limite de dépôt.</w:t>
      </w:r>
    </w:p>
    <w:p w:rsidR="001D245A" w:rsidRDefault="001D245A" w:rsidP="001D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45A" w:rsidRDefault="001D245A" w:rsidP="001D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B16175" w:rsidRPr="001D245A" w:rsidRDefault="001D245A" w:rsidP="001D245A">
      <w:pPr>
        <w:spacing w:after="0"/>
        <w:jc w:val="center"/>
        <w:rPr>
          <w:b/>
          <w:bCs/>
          <w:u w:val="single"/>
        </w:rPr>
      </w:pPr>
      <w:r w:rsidRPr="001D245A">
        <w:rPr>
          <w:b/>
          <w:bCs/>
          <w:u w:val="single"/>
        </w:rPr>
        <w:t>Le Secrétaire Général</w:t>
      </w:r>
    </w:p>
    <w:p w:rsidR="001D245A" w:rsidRPr="001D245A" w:rsidRDefault="001D245A" w:rsidP="001D245A">
      <w:pPr>
        <w:spacing w:after="0"/>
        <w:jc w:val="center"/>
        <w:rPr>
          <w:b/>
          <w:bCs/>
        </w:rPr>
      </w:pPr>
      <w:r w:rsidRPr="001D245A">
        <w:rPr>
          <w:b/>
          <w:bCs/>
        </w:rPr>
        <w:t>Dr EL MOCTAR HENDE</w:t>
      </w:r>
    </w:p>
    <w:sectPr w:rsidR="001D245A" w:rsidRPr="001D245A" w:rsidSect="001D24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80" w:rsidRDefault="003F1780" w:rsidP="001D245A">
      <w:pPr>
        <w:spacing w:after="0" w:line="240" w:lineRule="auto"/>
      </w:pPr>
      <w:r>
        <w:separator/>
      </w:r>
    </w:p>
  </w:endnote>
  <w:endnote w:type="continuationSeparator" w:id="1">
    <w:p w:rsidR="003F1780" w:rsidRDefault="003F1780" w:rsidP="001D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80" w:rsidRDefault="003F1780" w:rsidP="001D245A">
      <w:pPr>
        <w:spacing w:after="0" w:line="240" w:lineRule="auto"/>
      </w:pPr>
      <w:r>
        <w:separator/>
      </w:r>
    </w:p>
  </w:footnote>
  <w:footnote w:type="continuationSeparator" w:id="1">
    <w:p w:rsidR="003F1780" w:rsidRDefault="003F1780" w:rsidP="001D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5A"/>
    <w:rsid w:val="0012742A"/>
    <w:rsid w:val="001810DD"/>
    <w:rsid w:val="001D245A"/>
    <w:rsid w:val="003E78F6"/>
    <w:rsid w:val="003F1780"/>
    <w:rsid w:val="0053594B"/>
    <w:rsid w:val="006E2D15"/>
    <w:rsid w:val="006F27B5"/>
    <w:rsid w:val="007763C8"/>
    <w:rsid w:val="007B39A5"/>
    <w:rsid w:val="00810AA6"/>
    <w:rsid w:val="00821B97"/>
    <w:rsid w:val="00B16175"/>
    <w:rsid w:val="00C32FBA"/>
    <w:rsid w:val="00CB76E4"/>
    <w:rsid w:val="00CD035E"/>
    <w:rsid w:val="00D670F7"/>
    <w:rsid w:val="00D93374"/>
    <w:rsid w:val="00E67B9E"/>
    <w:rsid w:val="00E879B7"/>
    <w:rsid w:val="00E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5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1D245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24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245A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24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otob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FD77-E3DA-42A3-9F8B-A5AB8D4B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2014-06-05T14:12:00Z</cp:lastPrinted>
  <dcterms:created xsi:type="dcterms:W3CDTF">2014-06-11T10:32:00Z</dcterms:created>
  <dcterms:modified xsi:type="dcterms:W3CDTF">2014-06-11T10:32:00Z</dcterms:modified>
</cp:coreProperties>
</file>